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9" w:rsidRDefault="00436227" w:rsidP="000D2056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  <w:rtl/>
        </w:rPr>
      </w:pPr>
      <w:r>
        <w:rPr>
          <w:rFonts w:ascii="Calibri" w:hAnsi="Calibri" w:cs="B Nazanin"/>
          <w:noProof/>
          <w:sz w:val="20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220980</wp:posOffset>
            </wp:positionV>
            <wp:extent cx="1981200" cy="1123315"/>
            <wp:effectExtent l="0" t="0" r="0" b="635"/>
            <wp:wrapNone/>
            <wp:docPr id="5" name="Picture 5" descr="C:\Users\saramadan4\AppData\Local\Microsoft\Windows\INetCache\Content.MSO\FA61C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ramadan4\AppData\Local\Microsoft\Windows\INetCache\Content.MSO\FA61C6F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056">
        <w:rPr>
          <w:rFonts w:ascii="Calibri" w:hAnsi="Calibri" w:cs="B Nazanin"/>
          <w:noProof/>
          <w:sz w:val="20"/>
          <w:rtl/>
          <w:lang w:bidi="fa-I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211455</wp:posOffset>
            </wp:positionV>
            <wp:extent cx="1000125" cy="123634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566" w:rsidRPr="000D2056">
        <w:rPr>
          <w:rFonts w:ascii="Calibri" w:hAnsi="Calibri" w:cs="B Nazanin"/>
          <w:sz w:val="20"/>
          <w:rtl/>
        </w:rPr>
        <w:t>باسمه تعالی</w:t>
      </w:r>
    </w:p>
    <w:p w:rsidR="0082067F" w:rsidRPr="000D2056" w:rsidRDefault="0082067F" w:rsidP="0082067F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</w:rPr>
      </w:pPr>
    </w:p>
    <w:p w:rsidR="00EC0A89" w:rsidRPr="000D2056" w:rsidRDefault="004D3566" w:rsidP="00A7274D">
      <w:pPr>
        <w:suppressAutoHyphens w:val="0"/>
        <w:overflowPunct w:val="0"/>
        <w:bidi/>
        <w:ind w:right="225"/>
        <w:jc w:val="both"/>
        <w:rPr>
          <w:rFonts w:ascii="Calibri" w:eastAsia="Times New Roman" w:hAnsi="Calibri" w:cs="B Nazanin"/>
          <w:kern w:val="0"/>
          <w:sz w:val="20"/>
          <w:lang w:eastAsia="en-US" w:bidi="ar-SA"/>
        </w:rPr>
      </w:pPr>
      <w:r w:rsidRPr="000D205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                       </w:t>
      </w:r>
      <w:r w:rsidR="008E564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            </w:t>
      </w:r>
      <w:r w:rsidRPr="000D205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</w:t>
      </w:r>
    </w:p>
    <w:p w:rsidR="000D7178" w:rsidRPr="000D2056" w:rsidRDefault="000D7178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:rsidR="0082067F" w:rsidRDefault="0082067F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:rsidR="00436227" w:rsidRDefault="00436227" w:rsidP="00436227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:rsidR="000D2056" w:rsidRPr="000D2056" w:rsidRDefault="004D3566" w:rsidP="00A7274D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پذیرش پسادکتری </w:t>
      </w:r>
      <w:r w:rsidR="000D7178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- </w:t>
      </w:r>
      <w:r w:rsidRPr="000D2056">
        <w:rPr>
          <w:rFonts w:ascii="Calibri" w:hAnsi="Calibri" w:cs="B Nazanin"/>
          <w:bCs/>
          <w:sz w:val="20"/>
          <w:rtl/>
          <w:lang w:bidi="fa-IR"/>
        </w:rPr>
        <w:t>برنامه مشتر</w:t>
      </w:r>
      <w:r w:rsidR="00E7774F">
        <w:rPr>
          <w:rFonts w:ascii="Calibri" w:hAnsi="Calibri" w:cs="B Nazanin"/>
          <w:bCs/>
          <w:sz w:val="20"/>
          <w:rtl/>
          <w:lang w:bidi="fa-IR"/>
        </w:rPr>
        <w:t xml:space="preserve">ک بنیاد ملی نخبگان و </w:t>
      </w:r>
      <w:bookmarkStart w:id="0" w:name="_GoBack"/>
      <w:r w:rsidR="00E7774F">
        <w:rPr>
          <w:rFonts w:ascii="Calibri" w:hAnsi="Calibri" w:cs="B Nazanin"/>
          <w:bCs/>
          <w:sz w:val="20"/>
          <w:rtl/>
          <w:lang w:bidi="fa-IR"/>
        </w:rPr>
        <w:t xml:space="preserve">انجمن </w:t>
      </w:r>
      <w:r w:rsidR="00A7274D">
        <w:rPr>
          <w:rFonts w:ascii="Calibri" w:hAnsi="Calibri" w:cs="B Nazanin" w:hint="cs"/>
          <w:bCs/>
          <w:sz w:val="20"/>
          <w:rtl/>
          <w:lang w:bidi="fa-IR"/>
        </w:rPr>
        <w:t>فیزیک</w:t>
      </w: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ایران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 </w:t>
      </w:r>
      <w:bookmarkEnd w:id="0"/>
    </w:p>
    <w:p w:rsidR="00EC0A89" w:rsidRPr="000D2056" w:rsidRDefault="004D3566" w:rsidP="000D2056">
      <w:pPr>
        <w:bidi/>
        <w:jc w:val="center"/>
        <w:rPr>
          <w:rFonts w:ascii="Calibri" w:hAnsi="Calibri" w:cs="B Nazanin"/>
          <w:bCs/>
          <w:sz w:val="20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(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فراخوان نوبت اول - </w:t>
      </w:r>
      <w:r w:rsidRPr="000D2056">
        <w:rPr>
          <w:rFonts w:ascii="Calibri" w:hAnsi="Calibri" w:cs="B Nazanin"/>
          <w:bCs/>
          <w:sz w:val="20"/>
          <w:rtl/>
          <w:lang w:bidi="fa-IR"/>
        </w:rPr>
        <w:t>زمستان ۱۴۰۱)</w:t>
      </w:r>
    </w:p>
    <w:p w:rsidR="00EC0A89" w:rsidRDefault="00EC0A89" w:rsidP="000D2056">
      <w:pPr>
        <w:bidi/>
        <w:rPr>
          <w:rFonts w:ascii="Calibri" w:hAnsi="Calibri" w:cs="B Nazanin"/>
          <w:sz w:val="20"/>
          <w:rtl/>
          <w:lang w:bidi="fa-IR"/>
        </w:rPr>
      </w:pPr>
    </w:p>
    <w:p w:rsidR="00A7274D" w:rsidRDefault="004D3566" w:rsidP="005052B1">
      <w:pPr>
        <w:bidi/>
        <w:jc w:val="both"/>
        <w:rPr>
          <w:rFonts w:ascii="Calibri" w:hAnsi="Calibri" w:cs="B Nazanin"/>
          <w:sz w:val="20"/>
          <w:rtl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برنامه مشترک برگزاری دوره‌های پسادکتری بنیاد ملی نخبگان و انجمن </w:t>
      </w:r>
      <w:r w:rsidR="00A7274D">
        <w:rPr>
          <w:rFonts w:ascii="Calibri" w:hAnsi="Calibri" w:cs="B Nazanin"/>
          <w:sz w:val="20"/>
          <w:rtl/>
          <w:lang w:bidi="fa-IR"/>
        </w:rPr>
        <w:t>فیزیک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ایران با هدف </w:t>
      </w:r>
      <w:r w:rsidR="00CF2534">
        <w:rPr>
          <w:rFonts w:ascii="Calibri" w:hAnsi="Calibri" w:cs="B Nazanin" w:hint="cs"/>
          <w:sz w:val="20"/>
          <w:rtl/>
          <w:lang w:bidi="fa-IR"/>
        </w:rPr>
        <w:t>تقویت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تیم‌های پژوهشی استادان برجسته و حمایت از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توانمندی‌های دانش‌آموختگان ممتاز کشور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تدوین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شده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است. در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فراخوان اول این برنامه</w:t>
      </w:r>
      <w:r w:rsidR="00CF2534">
        <w:rPr>
          <w:rFonts w:ascii="Calibri" w:hAnsi="Calibri" w:cs="B Nazanin" w:hint="cs"/>
          <w:sz w:val="20"/>
          <w:rtl/>
          <w:lang w:bidi="fa-IR"/>
        </w:rPr>
        <w:t>،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تعداد 10 نفر </w:t>
      </w:r>
      <w:r w:rsidR="00A7274D">
        <w:rPr>
          <w:rFonts w:ascii="Calibri" w:hAnsi="Calibri" w:cs="B Nazanin" w:hint="cs"/>
          <w:sz w:val="20"/>
          <w:rtl/>
          <w:lang w:bidi="fa-IR"/>
        </w:rPr>
        <w:t xml:space="preserve">پژوهشگر پسادکتری مطابق شیوه نامه طرح شهید دکتر چمران، مورد حمایت بنیاد قرار خواهند گرفت. </w:t>
      </w:r>
      <w:r w:rsidR="00BF60A9">
        <w:rPr>
          <w:rFonts w:ascii="Calibri" w:hAnsi="Calibri" w:cs="B Nazanin"/>
          <w:sz w:val="20"/>
          <w:rtl/>
          <w:lang w:bidi="fa-IR"/>
        </w:rPr>
        <w:t>از کلیه دانش‌</w:t>
      </w:r>
      <w:r w:rsidR="00BF60A9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موختگان دکتری و یا دانشجویان دکتری که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تا </w:t>
      </w:r>
      <w:r w:rsidR="00D1724E" w:rsidRP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31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فروردین </w:t>
      </w:r>
      <w:r w:rsidRPr="000D2056">
        <w:rPr>
          <w:rFonts w:ascii="Calibri" w:hAnsi="Calibri" w:cs="B Nazanin"/>
          <w:bCs/>
          <w:sz w:val="20"/>
          <w:u w:val="single"/>
          <w:lang w:bidi="fa-IR"/>
        </w:rPr>
        <w:t>‍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۱۴۰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2</w:t>
      </w:r>
      <w:r w:rsidR="00123066">
        <w:rPr>
          <w:rFonts w:ascii="Calibri" w:hAnsi="Calibri" w:cs="B Nazanin"/>
          <w:sz w:val="20"/>
          <w:rtl/>
          <w:lang w:bidi="fa-IR"/>
        </w:rPr>
        <w:t xml:space="preserve"> از رساله خود دفاع می</w:t>
      </w:r>
      <w:r w:rsidR="00123066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 </w:t>
      </w:r>
      <w:r w:rsidRPr="000D2056">
        <w:rPr>
          <w:rFonts w:ascii="Calibri" w:hAnsi="Calibri" w:cs="B Nazanin"/>
          <w:sz w:val="20"/>
          <w:rtl/>
          <w:lang w:bidi="fa-IR"/>
        </w:rPr>
        <w:t>و واجد شرایط زیر هستند دعوت می‌شود</w:t>
      </w:r>
      <w:r w:rsidR="0082067F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 مراجعه به سامانه سینا بنیاد ملی نخبگان به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نشانی </w:t>
      </w:r>
      <w:hyperlink w:history="1">
        <w:r w:rsidR="000D7178" w:rsidRPr="00AE6964">
          <w:rPr>
            <w:rStyle w:val="Hyperlink"/>
            <w:rFonts w:ascii="Calibri" w:hAnsi="Calibri" w:cs="B Nazanin"/>
            <w:sz w:val="22"/>
            <w:szCs w:val="22"/>
            <w:lang w:bidi="fa-IR"/>
          </w:rPr>
          <w:t>https://sina.bmn.ir</w:t>
        </w:r>
        <w:r w:rsidR="000D7178" w:rsidRPr="00AE6964">
          <w:rPr>
            <w:rStyle w:val="Hyperlink"/>
            <w:rFonts w:ascii="Calibri" w:hAnsi="Calibri" w:cs="B Nazanin" w:hint="cs"/>
            <w:sz w:val="22"/>
            <w:szCs w:val="28"/>
            <w:rtl/>
            <w:lang w:bidi="fa-IR"/>
          </w:rPr>
          <w:t xml:space="preserve"> </w:t>
        </w:r>
      </w:hyperlink>
      <w:r w:rsidR="0008166B">
        <w:rPr>
          <w:rFonts w:ascii="Calibri" w:hAnsi="Calibri" w:cs="B Nazanin" w:hint="cs"/>
          <w:sz w:val="20"/>
          <w:rtl/>
          <w:lang w:bidi="fa-IR"/>
        </w:rPr>
        <w:t xml:space="preserve">ضمن 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گاهی از </w:t>
      </w:r>
      <w:r w:rsidR="00A7274D">
        <w:rPr>
          <w:rFonts w:ascii="Calibri" w:hAnsi="Calibri" w:cs="B Nazanin" w:hint="cs"/>
          <w:sz w:val="20"/>
          <w:rtl/>
          <w:lang w:bidi="fa-IR"/>
        </w:rPr>
        <w:t xml:space="preserve">اولویت های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پژوهشی </w:t>
      </w:r>
      <w:r w:rsidR="00A7274D">
        <w:rPr>
          <w:rFonts w:ascii="Calibri" w:hAnsi="Calibri" w:cs="B Nazanin" w:hint="cs"/>
          <w:sz w:val="20"/>
          <w:rtl/>
          <w:lang w:bidi="fa-IR"/>
        </w:rPr>
        <w:t>اعلام شده</w:t>
      </w:r>
      <w:r w:rsidR="005052B1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، نسبت </w:t>
      </w:r>
      <w:r w:rsidR="00A7274D">
        <w:rPr>
          <w:rFonts w:ascii="Calibri" w:hAnsi="Calibri" w:cs="B Nazanin" w:hint="cs"/>
          <w:sz w:val="20"/>
          <w:rtl/>
          <w:lang w:bidi="fa-IR"/>
        </w:rPr>
        <w:t>به ار</w:t>
      </w:r>
      <w:r w:rsidRPr="000D2056">
        <w:rPr>
          <w:rFonts w:ascii="Calibri" w:hAnsi="Calibri" w:cs="B Nazanin"/>
          <w:sz w:val="20"/>
          <w:rtl/>
          <w:lang w:bidi="fa-IR"/>
        </w:rPr>
        <w:t xml:space="preserve">سال مدارک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و ثبت نام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تا</w:t>
      </w:r>
      <w:r w:rsidR="00391998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پایان </w:t>
      </w:r>
      <w:r w:rsidR="00E7774F">
        <w:rPr>
          <w:rFonts w:ascii="Calibri" w:hAnsi="Calibri" w:cs="B Nazanin" w:hint="cs"/>
          <w:bCs/>
          <w:sz w:val="20"/>
          <w:u w:val="single"/>
          <w:rtl/>
          <w:lang w:bidi="fa-IR"/>
        </w:rPr>
        <w:t>اسفند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140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1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اقدام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  <w:r w:rsidR="00A7274D">
        <w:rPr>
          <w:rFonts w:ascii="Calibri" w:hAnsi="Calibri" w:cs="B Nazanin" w:hint="cs"/>
          <w:sz w:val="20"/>
          <w:rtl/>
          <w:lang w:bidi="fa-IR"/>
        </w:rPr>
        <w:t xml:space="preserve">متقاضیان در کاربرگ طرح مساله، لازم است نام استاد میزبان پیشنهادی را نیز درج کنند. </w:t>
      </w:r>
    </w:p>
    <w:p w:rsidR="00391998" w:rsidRDefault="00A7274D" w:rsidP="00A7274D">
      <w:pPr>
        <w:bidi/>
        <w:jc w:val="both"/>
        <w:rPr>
          <w:rFonts w:ascii="Calibri" w:hAnsi="Calibri" w:cs="B Nazanin"/>
          <w:sz w:val="20"/>
          <w:rtl/>
          <w:lang w:bidi="fa-IR"/>
        </w:rPr>
      </w:pPr>
      <w:r>
        <w:rPr>
          <w:rFonts w:ascii="Calibri" w:hAnsi="Calibri" w:cs="B Nazanin" w:hint="cs"/>
          <w:sz w:val="20"/>
          <w:rtl/>
          <w:lang w:bidi="fa-IR"/>
        </w:rPr>
        <w:t xml:space="preserve"> </w:t>
      </w:r>
    </w:p>
    <w:p w:rsidR="000D7178" w:rsidRPr="00391998" w:rsidRDefault="004D3566" w:rsidP="00391998">
      <w:pPr>
        <w:bidi/>
        <w:jc w:val="both"/>
        <w:rPr>
          <w:rFonts w:ascii="Calibri" w:hAnsi="Calibri" w:cs="B Nazanin"/>
          <w:b/>
          <w:bCs/>
          <w:sz w:val="20"/>
          <w:u w:val="single"/>
          <w:rtl/>
          <w:lang w:bidi="fa-IR"/>
        </w:rPr>
      </w:pPr>
      <w:r w:rsidRPr="00391998">
        <w:rPr>
          <w:rFonts w:ascii="Calibri" w:hAnsi="Calibri" w:cs="B Nazanin"/>
          <w:b/>
          <w:bCs/>
          <w:sz w:val="20"/>
          <w:u w:val="single"/>
          <w:rtl/>
          <w:lang w:bidi="fa-IR"/>
        </w:rPr>
        <w:t xml:space="preserve">متقاضیان از تماس مستقیم با </w:t>
      </w:r>
      <w:r w:rsidR="000D7178" w:rsidRPr="00391998">
        <w:rPr>
          <w:rFonts w:ascii="Calibri" w:hAnsi="Calibri" w:cs="B Nazanin" w:hint="cs"/>
          <w:b/>
          <w:bCs/>
          <w:sz w:val="20"/>
          <w:u w:val="single"/>
          <w:rtl/>
          <w:lang w:bidi="fa-IR"/>
        </w:rPr>
        <w:t xml:space="preserve">اساتید </w:t>
      </w:r>
      <w:r w:rsidRPr="00391998">
        <w:rPr>
          <w:rFonts w:ascii="Calibri" w:hAnsi="Calibri" w:cs="B Nazanin"/>
          <w:b/>
          <w:bCs/>
          <w:sz w:val="20"/>
          <w:u w:val="single"/>
          <w:rtl/>
          <w:lang w:bidi="fa-IR"/>
        </w:rPr>
        <w:t>میزبان</w:t>
      </w:r>
      <w:r w:rsidR="000D7178" w:rsidRPr="00391998">
        <w:rPr>
          <w:rFonts w:ascii="Calibri" w:hAnsi="Calibri" w:cs="B Nazanin" w:hint="cs"/>
          <w:b/>
          <w:bCs/>
          <w:sz w:val="20"/>
          <w:u w:val="single"/>
          <w:rtl/>
          <w:lang w:bidi="fa-IR"/>
        </w:rPr>
        <w:t xml:space="preserve"> و</w:t>
      </w:r>
      <w:r w:rsidRPr="00391998">
        <w:rPr>
          <w:rFonts w:ascii="Calibri" w:hAnsi="Calibri" w:cs="B Nazanin"/>
          <w:b/>
          <w:bCs/>
          <w:sz w:val="20"/>
          <w:u w:val="single"/>
          <w:rtl/>
          <w:lang w:bidi="fa-IR"/>
        </w:rPr>
        <w:t xml:space="preserve"> انجمن </w:t>
      </w:r>
      <w:r w:rsidR="00A7274D">
        <w:rPr>
          <w:rFonts w:ascii="Calibri" w:hAnsi="Calibri" w:cs="B Nazanin"/>
          <w:b/>
          <w:bCs/>
          <w:sz w:val="20"/>
          <w:u w:val="single"/>
          <w:rtl/>
          <w:lang w:bidi="fa-IR"/>
        </w:rPr>
        <w:t>فیزیک</w:t>
      </w:r>
      <w:r w:rsidRPr="00391998">
        <w:rPr>
          <w:rFonts w:ascii="Calibri" w:hAnsi="Calibri" w:cs="B Nazanin"/>
          <w:b/>
          <w:bCs/>
          <w:sz w:val="20"/>
          <w:u w:val="single"/>
          <w:rtl/>
          <w:lang w:bidi="fa-IR"/>
        </w:rPr>
        <w:t xml:space="preserve"> ایران اجتناب </w:t>
      </w:r>
      <w:r w:rsidR="000D7178" w:rsidRPr="00391998">
        <w:rPr>
          <w:rFonts w:ascii="Calibri" w:hAnsi="Calibri" w:cs="B Nazanin" w:hint="cs"/>
          <w:b/>
          <w:bCs/>
          <w:sz w:val="20"/>
          <w:u w:val="single"/>
          <w:rtl/>
          <w:lang w:bidi="fa-IR"/>
        </w:rPr>
        <w:t xml:space="preserve">کنند. </w:t>
      </w:r>
    </w:p>
    <w:p w:rsidR="005F6278" w:rsidRPr="00436227" w:rsidRDefault="005F6278" w:rsidP="000D2056">
      <w:pPr>
        <w:bidi/>
        <w:jc w:val="both"/>
        <w:rPr>
          <w:rFonts w:ascii="Calibri" w:hAnsi="Calibri" w:cs="B Nazanin"/>
          <w:sz w:val="16"/>
          <w:szCs w:val="20"/>
          <w:rtl/>
          <w:lang w:bidi="fa-IR"/>
        </w:rPr>
      </w:pPr>
    </w:p>
    <w:p w:rsidR="00436227" w:rsidRDefault="00436227" w:rsidP="00436227">
      <w:pPr>
        <w:bidi/>
        <w:jc w:val="both"/>
        <w:rPr>
          <w:rFonts w:ascii="Calibri" w:hAnsi="Calibri" w:cs="Nirmala UI"/>
          <w:b/>
          <w:bCs/>
          <w:sz w:val="20"/>
          <w:cs/>
        </w:rPr>
      </w:pPr>
      <w:r>
        <w:rPr>
          <w:rFonts w:ascii="Calibri" w:hAnsi="Calibri" w:cs="B Nazanin"/>
          <w:b/>
          <w:bCs/>
          <w:sz w:val="20"/>
          <w:rtl/>
          <w:lang w:bidi="ar-SA"/>
        </w:rPr>
        <w:t>اولویت</w:t>
      </w:r>
      <w:r>
        <w:rPr>
          <w:rFonts w:ascii="Calibri" w:hAnsi="Calibri" w:cs="B Nazanin"/>
          <w:b/>
          <w:bCs/>
          <w:sz w:val="20"/>
          <w:rtl/>
          <w:lang w:bidi="ar-SA"/>
        </w:rPr>
        <w:softHyphen/>
      </w:r>
      <w:r w:rsidRPr="005052B1">
        <w:rPr>
          <w:rFonts w:ascii="Calibri" w:hAnsi="Calibri" w:cs="B Nazanin"/>
          <w:b/>
          <w:bCs/>
          <w:sz w:val="20"/>
          <w:rtl/>
          <w:lang w:bidi="ar-SA"/>
        </w:rPr>
        <w:t xml:space="preserve">های پژوهشی </w:t>
      </w:r>
      <w:r w:rsidRPr="005052B1">
        <w:rPr>
          <w:rFonts w:ascii="Calibri" w:hAnsi="Calibri" w:cs="B Nazanin"/>
          <w:b/>
          <w:bCs/>
          <w:sz w:val="20"/>
          <w:rtl/>
          <w:cs/>
        </w:rPr>
        <w:t xml:space="preserve">: </w:t>
      </w:r>
    </w:p>
    <w:p w:rsidR="00436227" w:rsidRPr="00436227" w:rsidRDefault="00436227" w:rsidP="00436227">
      <w:pPr>
        <w:bidi/>
        <w:jc w:val="both"/>
        <w:rPr>
          <w:rFonts w:ascii="Calibri" w:hAnsi="Calibri" w:cs="Nirmala UI"/>
          <w:b/>
          <w:bCs/>
          <w:sz w:val="10"/>
          <w:szCs w:val="14"/>
          <w:cs/>
        </w:rPr>
      </w:pPr>
    </w:p>
    <w:p w:rsidR="00436227" w:rsidRPr="00A22B19" w:rsidRDefault="00436227" w:rsidP="00436227">
      <w:pPr>
        <w:pStyle w:val="ListParagraph"/>
        <w:numPr>
          <w:ilvl w:val="0"/>
          <w:numId w:val="10"/>
        </w:numPr>
        <w:bidi/>
        <w:jc w:val="both"/>
        <w:rPr>
          <w:rFonts w:ascii="Calibri" w:hAnsi="Calibri" w:cs="B Nazanin"/>
          <w:b/>
          <w:bCs/>
          <w:szCs w:val="24"/>
          <w:rtl/>
          <w:cs/>
        </w:rPr>
      </w:pPr>
      <w:r>
        <w:rPr>
          <w:rFonts w:ascii="Calibri" w:hAnsi="Calibri" w:cs="B Nazanin"/>
          <w:b/>
          <w:bCs/>
          <w:szCs w:val="24"/>
          <w:rtl/>
          <w:lang w:bidi="ar-SA"/>
        </w:rPr>
        <w:t>فیزیک انرژی</w:t>
      </w:r>
      <w:r>
        <w:rPr>
          <w:rFonts w:ascii="Calibri" w:hAnsi="Calibri" w:cs="B Nazanin"/>
          <w:b/>
          <w:bCs/>
          <w:szCs w:val="24"/>
          <w:rtl/>
          <w:lang w:bidi="ar-SA"/>
        </w:rPr>
        <w:softHyphen/>
      </w:r>
      <w:r w:rsidRPr="00A22B19">
        <w:rPr>
          <w:rFonts w:ascii="Calibri" w:hAnsi="Calibri" w:cs="B Nazanin"/>
          <w:b/>
          <w:bCs/>
          <w:szCs w:val="24"/>
          <w:rtl/>
          <w:lang w:bidi="ar-SA"/>
        </w:rPr>
        <w:t>های پاک و ذخیره آنها</w:t>
      </w:r>
      <w:r w:rsidRPr="00A22B19">
        <w:rPr>
          <w:rFonts w:ascii="Calibri" w:hAnsi="Calibri" w:cs="B Nazanin" w:hint="cs"/>
          <w:b/>
          <w:bCs/>
          <w:szCs w:val="24"/>
          <w:rtl/>
          <w:cs/>
        </w:rPr>
        <w:t xml:space="preserve"> </w:t>
      </w:r>
    </w:p>
    <w:p w:rsidR="00436227" w:rsidRPr="00A22B19" w:rsidRDefault="00436227" w:rsidP="00436227">
      <w:pPr>
        <w:pStyle w:val="ListParagraph"/>
        <w:numPr>
          <w:ilvl w:val="0"/>
          <w:numId w:val="10"/>
        </w:numPr>
        <w:bidi/>
        <w:jc w:val="both"/>
        <w:rPr>
          <w:rFonts w:ascii="Calibri" w:hAnsi="Calibri" w:cs="B Nazanin"/>
          <w:b/>
          <w:bCs/>
          <w:szCs w:val="24"/>
          <w:rtl/>
          <w:cs/>
        </w:rPr>
      </w:pPr>
      <w:r w:rsidRPr="00A22B19">
        <w:rPr>
          <w:rFonts w:ascii="Calibri" w:hAnsi="Calibri" w:cs="B Nazanin"/>
          <w:b/>
          <w:bCs/>
          <w:szCs w:val="24"/>
          <w:rtl/>
          <w:lang w:bidi="ar-SA"/>
        </w:rPr>
        <w:t>فیزیک مواد در ابعاد پایین</w:t>
      </w:r>
      <w:r w:rsidRPr="00A22B19">
        <w:rPr>
          <w:rFonts w:ascii="Calibri" w:hAnsi="Calibri" w:cs="B Nazanin" w:hint="cs"/>
          <w:b/>
          <w:bCs/>
          <w:szCs w:val="24"/>
          <w:rtl/>
          <w:cs/>
        </w:rPr>
        <w:t xml:space="preserve"> </w:t>
      </w:r>
    </w:p>
    <w:p w:rsidR="00436227" w:rsidRPr="00A22B19" w:rsidRDefault="00436227" w:rsidP="00436227">
      <w:pPr>
        <w:pStyle w:val="ListParagraph"/>
        <w:numPr>
          <w:ilvl w:val="0"/>
          <w:numId w:val="10"/>
        </w:numPr>
        <w:bidi/>
        <w:jc w:val="both"/>
        <w:rPr>
          <w:rFonts w:ascii="Calibri" w:hAnsi="Calibri" w:cs="B Nazanin"/>
          <w:b/>
          <w:bCs/>
          <w:szCs w:val="24"/>
          <w:rtl/>
          <w:cs/>
        </w:rPr>
      </w:pPr>
      <w:r w:rsidRPr="00A22B19">
        <w:rPr>
          <w:rFonts w:ascii="Calibri" w:hAnsi="Calibri" w:cs="B Nazanin"/>
          <w:b/>
          <w:bCs/>
          <w:szCs w:val="24"/>
          <w:rtl/>
          <w:lang w:bidi="ar-SA"/>
        </w:rPr>
        <w:t>فوتونیک کوانتومی و اپتو</w:t>
      </w:r>
      <w:r w:rsidRPr="00A22B19">
        <w:rPr>
          <w:rFonts w:ascii="Calibri" w:hAnsi="Calibri" w:cs="B Nazanin" w:hint="cs"/>
          <w:b/>
          <w:bCs/>
          <w:szCs w:val="24"/>
          <w:rtl/>
          <w:lang w:bidi="fa-IR"/>
        </w:rPr>
        <w:t xml:space="preserve"> </w:t>
      </w:r>
      <w:r w:rsidRPr="00A22B19">
        <w:rPr>
          <w:rFonts w:ascii="Calibri" w:hAnsi="Calibri" w:cs="B Nazanin"/>
          <w:b/>
          <w:bCs/>
          <w:szCs w:val="24"/>
          <w:rtl/>
          <w:lang w:bidi="ar-SA"/>
        </w:rPr>
        <w:t>الکترونیک</w:t>
      </w:r>
      <w:r w:rsidRPr="00A22B19">
        <w:rPr>
          <w:rFonts w:ascii="Calibri" w:hAnsi="Calibri" w:cs="B Nazanin" w:hint="cs"/>
          <w:b/>
          <w:bCs/>
          <w:szCs w:val="24"/>
          <w:rtl/>
          <w:cs/>
        </w:rPr>
        <w:t xml:space="preserve"> </w:t>
      </w:r>
    </w:p>
    <w:p w:rsidR="00436227" w:rsidRPr="00A22B19" w:rsidRDefault="00436227" w:rsidP="00436227">
      <w:pPr>
        <w:pStyle w:val="ListParagraph"/>
        <w:numPr>
          <w:ilvl w:val="0"/>
          <w:numId w:val="10"/>
        </w:numPr>
        <w:bidi/>
        <w:jc w:val="both"/>
        <w:rPr>
          <w:rFonts w:ascii="Calibri" w:hAnsi="Calibri" w:cs="B Nazanin"/>
          <w:b/>
          <w:bCs/>
          <w:szCs w:val="24"/>
          <w:lang w:bidi="fa-IR"/>
        </w:rPr>
      </w:pPr>
      <w:r w:rsidRPr="00A22B19">
        <w:rPr>
          <w:rFonts w:ascii="Calibri" w:hAnsi="Calibri" w:cs="B Nazanin"/>
          <w:b/>
          <w:bCs/>
          <w:szCs w:val="24"/>
          <w:rtl/>
          <w:lang w:bidi="ar-SA"/>
        </w:rPr>
        <w:t>زیست فیزیک</w:t>
      </w:r>
      <w:r w:rsidRPr="00A22B19">
        <w:rPr>
          <w:rFonts w:ascii="Calibri" w:hAnsi="Calibri" w:cs="B Nazanin"/>
          <w:b/>
          <w:bCs/>
          <w:szCs w:val="24"/>
          <w:lang w:bidi="fa-IR"/>
        </w:rPr>
        <w:t> </w:t>
      </w:r>
    </w:p>
    <w:p w:rsidR="00A7274D" w:rsidRDefault="00A7274D" w:rsidP="00A7274D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</w:p>
    <w:p w:rsidR="00EC0A89" w:rsidRDefault="004D3566" w:rsidP="005F6278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شرایط پژوهشگر پسادکتری: </w:t>
      </w:r>
    </w:p>
    <w:p w:rsidR="0082067F" w:rsidRPr="00436227" w:rsidRDefault="0082067F" w:rsidP="0082067F">
      <w:pPr>
        <w:bidi/>
        <w:jc w:val="both"/>
        <w:rPr>
          <w:rFonts w:ascii="Calibri" w:hAnsi="Calibri" w:cs="B Nazanin"/>
          <w:bCs/>
          <w:sz w:val="10"/>
          <w:szCs w:val="14"/>
          <w:lang w:bidi="fa-IR"/>
        </w:rPr>
      </w:pPr>
    </w:p>
    <w:p w:rsidR="00A7274D" w:rsidRPr="00A7274D" w:rsidRDefault="00A7274D" w:rsidP="00436227">
      <w:pPr>
        <w:pStyle w:val="ListParagraph"/>
        <w:numPr>
          <w:ilvl w:val="0"/>
          <w:numId w:val="3"/>
        </w:numPr>
        <w:bidi/>
        <w:jc w:val="both"/>
        <w:rPr>
          <w:rFonts w:ascii="Calibri" w:hAnsi="Calibri" w:cs="B Nazanin"/>
          <w:szCs w:val="24"/>
          <w:lang w:bidi="fa-IR"/>
        </w:rPr>
      </w:pPr>
      <w:r w:rsidRPr="00A7274D">
        <w:rPr>
          <w:rFonts w:ascii="Calibri" w:hAnsi="Calibri" w:cs="B Nazanin"/>
          <w:szCs w:val="24"/>
          <w:rtl/>
          <w:lang w:bidi="ar-SA"/>
        </w:rPr>
        <w:t xml:space="preserve">دارای مدرک دکتری فیزیک </w:t>
      </w:r>
      <w:r w:rsidRPr="00A7274D">
        <w:rPr>
          <w:rFonts w:ascii="Calibri" w:hAnsi="Calibri" w:cs="B Nazanin"/>
          <w:szCs w:val="24"/>
          <w:rtl/>
          <w:cs/>
        </w:rPr>
        <w:t>(</w:t>
      </w:r>
      <w:r w:rsidRPr="00A7274D">
        <w:rPr>
          <w:rFonts w:ascii="Calibri" w:hAnsi="Calibri" w:cs="B Nazanin"/>
          <w:szCs w:val="24"/>
          <w:rtl/>
          <w:cs/>
          <w:lang w:bidi="ar-SA"/>
        </w:rPr>
        <w:t>همه گرایش</w:t>
      </w:r>
      <w:r w:rsidR="00436227">
        <w:rPr>
          <w:rFonts w:ascii="Calibri" w:hAnsi="Calibri" w:cs="B Nazanin"/>
          <w:szCs w:val="24"/>
          <w:rtl/>
          <w:cs/>
          <w:lang w:bidi="ar-SA"/>
        </w:rPr>
        <w:softHyphen/>
      </w:r>
      <w:r w:rsidRPr="00A7274D">
        <w:rPr>
          <w:rFonts w:ascii="Calibri" w:hAnsi="Calibri" w:cs="B Nazanin"/>
          <w:szCs w:val="24"/>
          <w:rtl/>
          <w:cs/>
          <w:lang w:bidi="ar-SA"/>
        </w:rPr>
        <w:t>ها</w:t>
      </w:r>
      <w:r w:rsidRPr="00A7274D">
        <w:rPr>
          <w:rFonts w:ascii="Calibri" w:hAnsi="Calibri" w:cs="B Nazanin"/>
          <w:szCs w:val="24"/>
          <w:rtl/>
          <w:cs/>
        </w:rPr>
        <w:t xml:space="preserve">) </w:t>
      </w:r>
      <w:r w:rsidRPr="00A7274D">
        <w:rPr>
          <w:rFonts w:ascii="Calibri" w:hAnsi="Calibri" w:cs="B Nazanin"/>
          <w:szCs w:val="24"/>
          <w:rtl/>
          <w:cs/>
          <w:lang w:bidi="ar-SA"/>
        </w:rPr>
        <w:t xml:space="preserve">با اخذ درجه عالی از دانشگاه </w:t>
      </w:r>
      <w:r w:rsidRPr="00A7274D">
        <w:rPr>
          <w:rFonts w:ascii="Calibri" w:hAnsi="Calibri" w:cs="B Nazanin"/>
          <w:szCs w:val="24"/>
          <w:rtl/>
          <w:lang w:bidi="ar-SA"/>
        </w:rPr>
        <w:t>های مورد تایید وزارت عتف</w:t>
      </w:r>
      <w:r w:rsidRPr="00A7274D">
        <w:rPr>
          <w:rFonts w:ascii="Calibri" w:hAnsi="Calibri" w:cs="B Nazanin" w:hint="cs"/>
          <w:szCs w:val="24"/>
          <w:rtl/>
          <w:cs/>
        </w:rPr>
        <w:t xml:space="preserve"> </w:t>
      </w:r>
    </w:p>
    <w:p w:rsidR="005052B1" w:rsidRPr="005052B1" w:rsidRDefault="005052B1" w:rsidP="005052B1">
      <w:pPr>
        <w:pStyle w:val="ListParagraph"/>
        <w:numPr>
          <w:ilvl w:val="0"/>
          <w:numId w:val="3"/>
        </w:numPr>
        <w:bidi/>
        <w:jc w:val="both"/>
        <w:rPr>
          <w:rFonts w:ascii="Calibri" w:hAnsi="Calibri" w:cs="B Nazanin"/>
          <w:szCs w:val="24"/>
          <w:lang w:bidi="fa-IR"/>
        </w:rPr>
      </w:pPr>
      <w:r w:rsidRPr="005052B1">
        <w:rPr>
          <w:rFonts w:ascii="Calibri" w:hAnsi="Calibri" w:cs="B Nazanin" w:hint="cs"/>
          <w:szCs w:val="24"/>
          <w:rtl/>
          <w:lang w:val="fa-IR" w:bidi="fa-IR"/>
        </w:rPr>
        <w:t xml:space="preserve">سن متقاضی </w:t>
      </w:r>
      <w:r w:rsidRPr="005052B1">
        <w:rPr>
          <w:rFonts w:ascii="Calibri" w:hAnsi="Calibri" w:cs="B Nazanin"/>
          <w:szCs w:val="24"/>
          <w:rtl/>
          <w:lang w:val="fa-IR" w:bidi="fa-IR"/>
        </w:rPr>
        <w:t xml:space="preserve">در زمان ثبت </w:t>
      </w:r>
      <w:r w:rsidRPr="005052B1">
        <w:rPr>
          <w:rFonts w:ascii="Calibri" w:hAnsi="Calibri" w:cs="B Nazanin" w:hint="cs"/>
          <w:szCs w:val="24"/>
          <w:rtl/>
          <w:lang w:val="fa-IR" w:bidi="fa-IR"/>
        </w:rPr>
        <w:t xml:space="preserve">درخواست، </w:t>
      </w:r>
      <w:r w:rsidRPr="005052B1">
        <w:rPr>
          <w:rFonts w:ascii="Calibri" w:hAnsi="Calibri" w:cs="B Nazanin"/>
          <w:szCs w:val="24"/>
          <w:rtl/>
          <w:lang w:val="fa-IR" w:bidi="fa-IR"/>
        </w:rPr>
        <w:t xml:space="preserve">بیشتر از </w:t>
      </w:r>
      <w:r w:rsidRPr="005052B1">
        <w:rPr>
          <w:rFonts w:ascii="Calibri" w:hAnsi="Calibri" w:cs="B Nazanin" w:hint="cs"/>
          <w:szCs w:val="24"/>
          <w:rtl/>
          <w:lang w:val="fa-IR" w:bidi="fa-IR"/>
        </w:rPr>
        <w:t>35</w:t>
      </w:r>
      <w:r w:rsidRPr="005052B1">
        <w:rPr>
          <w:rFonts w:ascii="Calibri" w:hAnsi="Calibri" w:cs="B Nazanin"/>
          <w:szCs w:val="24"/>
          <w:rtl/>
          <w:lang w:val="fa-IR" w:bidi="fa-IR"/>
        </w:rPr>
        <w:t xml:space="preserve"> سال نباشد</w:t>
      </w:r>
      <w:r w:rsidRPr="005052B1">
        <w:rPr>
          <w:rFonts w:ascii="Calibri" w:hAnsi="Calibri" w:cs="B Nazanin" w:hint="cs"/>
          <w:szCs w:val="24"/>
          <w:rtl/>
          <w:lang w:val="fa-IR" w:bidi="fa-IR"/>
        </w:rPr>
        <w:t>.</w:t>
      </w:r>
      <w:r w:rsidRPr="005052B1">
        <w:rPr>
          <w:rFonts w:ascii="Calibri" w:hAnsi="Calibri" w:cs="B Nazanin"/>
          <w:szCs w:val="24"/>
          <w:rtl/>
          <w:lang w:val="fa-IR" w:bidi="fa-IR"/>
        </w:rPr>
        <w:t xml:space="preserve"> </w:t>
      </w:r>
    </w:p>
    <w:p w:rsidR="00EC0A89" w:rsidRPr="000D2056" w:rsidRDefault="004D3566" w:rsidP="00436227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حداکثر </w:t>
      </w:r>
      <w:r w:rsidR="00A7274D">
        <w:rPr>
          <w:rFonts w:ascii="Calibri" w:hAnsi="Calibri" w:cs="B Nazanin" w:hint="cs"/>
          <w:sz w:val="20"/>
          <w:rtl/>
          <w:lang w:bidi="fa-IR"/>
        </w:rPr>
        <w:t>3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سال از زمان </w:t>
      </w:r>
      <w:r w:rsidR="00185960">
        <w:rPr>
          <w:rFonts w:ascii="Calibri" w:hAnsi="Calibri" w:cs="B Nazanin" w:hint="cs"/>
          <w:sz w:val="20"/>
          <w:rtl/>
          <w:lang w:bidi="fa-IR"/>
        </w:rPr>
        <w:t>د</w:t>
      </w:r>
      <w:r w:rsidRPr="000D2056">
        <w:rPr>
          <w:rFonts w:ascii="Calibri" w:hAnsi="Calibri" w:cs="B Nazanin"/>
          <w:sz w:val="20"/>
          <w:rtl/>
          <w:lang w:bidi="fa-IR"/>
        </w:rPr>
        <w:t>انش</w:t>
      </w:r>
      <w:r w:rsidR="00436227">
        <w:rPr>
          <w:rFonts w:ascii="Calibri" w:hAnsi="Calibri" w:cs="B Nazanin"/>
          <w:sz w:val="20"/>
          <w:rtl/>
          <w:lang w:bidi="fa-IR"/>
        </w:rPr>
        <w:softHyphen/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>موخت</w:t>
      </w:r>
      <w:r w:rsidR="00185960">
        <w:rPr>
          <w:rFonts w:ascii="Calibri" w:hAnsi="Calibri" w:cs="B Nazanin" w:hint="cs"/>
          <w:sz w:val="20"/>
          <w:rtl/>
          <w:lang w:bidi="fa-IR"/>
        </w:rPr>
        <w:t>گی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دکتری در زمان ثبت </w:t>
      </w:r>
      <w:r w:rsidR="003C0272" w:rsidRPr="000D2056">
        <w:rPr>
          <w:rFonts w:ascii="Calibri" w:hAnsi="Calibri" w:cs="B Nazanin" w:hint="cs"/>
          <w:sz w:val="20"/>
          <w:rtl/>
          <w:lang w:bidi="fa-IR"/>
        </w:rPr>
        <w:t>درخواست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گذشته باشد. دانشجویان متقاضی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نیز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باید گواهی </w:t>
      </w:r>
      <w:r w:rsidR="00436227">
        <w:rPr>
          <w:rFonts w:ascii="Calibri" w:hAnsi="Calibri" w:cs="B Nazanin" w:hint="cs"/>
          <w:sz w:val="20"/>
          <w:rtl/>
          <w:lang w:bidi="fa-IR"/>
        </w:rPr>
        <w:t>احتمال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دانش‌آموختگی تا پایان فروردین ماه ۱۴۰۲ را از استاد راهنما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 با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تأیید مدیرگروه و دانشکده ارائه دهند</w:t>
      </w:r>
      <w:r w:rsidRPr="000D2056">
        <w:rPr>
          <w:rFonts w:ascii="Calibri" w:hAnsi="Calibri" w:cs="B Nazanin"/>
          <w:sz w:val="20"/>
          <w:rtl/>
          <w:lang w:val="fa-IR" w:bidi="fa-IR"/>
        </w:rPr>
        <w:t>.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 </w:t>
      </w:r>
    </w:p>
    <w:p w:rsidR="005052B1" w:rsidRPr="005052B1" w:rsidRDefault="005052B1" w:rsidP="005052B1">
      <w:pPr>
        <w:pStyle w:val="ListParagraph"/>
        <w:numPr>
          <w:ilvl w:val="0"/>
          <w:numId w:val="8"/>
        </w:numPr>
        <w:bidi/>
        <w:jc w:val="both"/>
        <w:rPr>
          <w:rFonts w:ascii="Calibri" w:hAnsi="Calibri" w:cs="B Nazanin"/>
          <w:szCs w:val="24"/>
          <w:lang w:bidi="fa-IR"/>
        </w:rPr>
      </w:pPr>
      <w:r w:rsidRPr="005052B1">
        <w:rPr>
          <w:rFonts w:ascii="Calibri" w:hAnsi="Calibri" w:cs="B Nazanin"/>
          <w:szCs w:val="24"/>
          <w:rtl/>
          <w:lang w:bidi="ar-SA"/>
        </w:rPr>
        <w:t>تبصره</w:t>
      </w:r>
      <w:r w:rsidRPr="005052B1">
        <w:rPr>
          <w:rFonts w:ascii="Calibri" w:hAnsi="Calibri" w:cs="B Nazanin"/>
          <w:szCs w:val="24"/>
          <w:rtl/>
          <w:cs/>
        </w:rPr>
        <w:t xml:space="preserve">: </w:t>
      </w:r>
      <w:r w:rsidRPr="005052B1">
        <w:rPr>
          <w:rFonts w:ascii="Calibri" w:hAnsi="Calibri" w:cs="B Nazanin"/>
          <w:szCs w:val="24"/>
          <w:rtl/>
          <w:cs/>
          <w:lang w:bidi="ar-SA"/>
        </w:rPr>
        <w:t>زایمان و بیما</w:t>
      </w:r>
      <w:r w:rsidR="00436227">
        <w:rPr>
          <w:rFonts w:ascii="Calibri" w:hAnsi="Calibri" w:cs="B Nazanin"/>
          <w:szCs w:val="24"/>
          <w:rtl/>
          <w:cs/>
          <w:lang w:bidi="ar-SA"/>
        </w:rPr>
        <w:t>ری خاص به تشخیص کمیته انتخاب می</w:t>
      </w:r>
      <w:r w:rsidR="00436227">
        <w:rPr>
          <w:rFonts w:ascii="Calibri" w:hAnsi="Calibri" w:cs="B Nazanin"/>
          <w:szCs w:val="24"/>
          <w:rtl/>
          <w:cs/>
          <w:lang w:bidi="ar-SA"/>
        </w:rPr>
        <w:softHyphen/>
      </w:r>
      <w:r w:rsidRPr="005052B1">
        <w:rPr>
          <w:rFonts w:ascii="Calibri" w:hAnsi="Calibri" w:cs="B Nazanin"/>
          <w:szCs w:val="24"/>
          <w:rtl/>
          <w:cs/>
          <w:lang w:bidi="ar-SA"/>
        </w:rPr>
        <w:t>تواند تا دو سال به دو مورد اخیر اضافه کند</w:t>
      </w:r>
      <w:r>
        <w:rPr>
          <w:rFonts w:ascii="Calibri" w:hAnsi="Calibri" w:cs="B Nazanin" w:hint="cs"/>
          <w:szCs w:val="24"/>
          <w:rtl/>
          <w:lang w:bidi="fa-IR"/>
        </w:rPr>
        <w:t xml:space="preserve">. </w:t>
      </w:r>
    </w:p>
    <w:p w:rsidR="005052B1" w:rsidRPr="00A7274D" w:rsidRDefault="005052B1" w:rsidP="005052B1">
      <w:pPr>
        <w:pStyle w:val="ListParagraph"/>
        <w:numPr>
          <w:ilvl w:val="0"/>
          <w:numId w:val="8"/>
        </w:numPr>
        <w:bidi/>
        <w:jc w:val="both"/>
        <w:rPr>
          <w:rFonts w:ascii="Calibri" w:hAnsi="Calibri" w:cs="B Nazanin"/>
          <w:szCs w:val="24"/>
          <w:lang w:bidi="fa-IR"/>
        </w:rPr>
      </w:pPr>
      <w:r w:rsidRPr="00A7274D">
        <w:rPr>
          <w:rFonts w:ascii="Calibri" w:hAnsi="Calibri" w:cs="B Nazanin"/>
          <w:szCs w:val="24"/>
          <w:rtl/>
          <w:lang w:bidi="ar-SA"/>
        </w:rPr>
        <w:t xml:space="preserve">در شرایط یکسان اولویت انتخاب با متقاضیانی است که استاد میزبان </w:t>
      </w:r>
      <w:r>
        <w:rPr>
          <w:rFonts w:ascii="Calibri" w:hAnsi="Calibri" w:cs="B Nazanin" w:hint="cs"/>
          <w:szCs w:val="24"/>
          <w:rtl/>
          <w:lang w:bidi="fa-IR"/>
        </w:rPr>
        <w:t xml:space="preserve">ایشان </w:t>
      </w:r>
      <w:r>
        <w:rPr>
          <w:rFonts w:ascii="Calibri" w:hAnsi="Calibri" w:cs="B Nazanin"/>
          <w:szCs w:val="24"/>
          <w:rtl/>
          <w:lang w:bidi="ar-SA"/>
        </w:rPr>
        <w:t xml:space="preserve">استاد راهنمای پژوهشگر نبوده </w:t>
      </w:r>
      <w:r>
        <w:rPr>
          <w:rFonts w:ascii="Calibri" w:hAnsi="Calibri" w:cs="B Nazanin" w:hint="cs"/>
          <w:szCs w:val="24"/>
          <w:rtl/>
          <w:lang w:bidi="fa-IR"/>
        </w:rPr>
        <w:t xml:space="preserve">و موسسه میزبان با محل تحصیل دوره دکتری متفاوت باشد.  </w:t>
      </w:r>
    </w:p>
    <w:p w:rsidR="005052B1" w:rsidRDefault="005052B1" w:rsidP="00436227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bidi="ar-SA"/>
        </w:rPr>
        <w:t>داشتن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  <w:r>
        <w:rPr>
          <w:rFonts w:ascii="Calibri" w:hAnsi="Calibri" w:cs="B Nazanin" w:hint="cs"/>
          <w:sz w:val="20"/>
          <w:rtl/>
          <w:lang w:bidi="ar-SA"/>
        </w:rPr>
        <w:t>2</w:t>
      </w:r>
      <w:r w:rsidRPr="000D2056">
        <w:rPr>
          <w:rFonts w:ascii="Calibri" w:hAnsi="Calibri" w:cs="B Nazanin"/>
          <w:sz w:val="20"/>
          <w:rtl/>
          <w:lang w:bidi="ar-SA"/>
        </w:rPr>
        <w:t xml:space="preserve"> توصیه</w:t>
      </w:r>
      <w:r w:rsidR="00436227">
        <w:rPr>
          <w:rFonts w:ascii="Calibri" w:hAnsi="Calibri" w:cs="B Nazanin"/>
          <w:sz w:val="20"/>
          <w:rtl/>
          <w:lang w:bidi="ar-SA"/>
        </w:rPr>
        <w:softHyphen/>
      </w:r>
      <w:r w:rsidRPr="000D2056">
        <w:rPr>
          <w:rFonts w:ascii="Calibri" w:hAnsi="Calibri" w:cs="B Nazanin"/>
          <w:sz w:val="20"/>
          <w:rtl/>
          <w:lang w:bidi="ar-SA"/>
        </w:rPr>
        <w:t>نامه علمی به زبان فارسی از اعضای هی</w:t>
      </w:r>
      <w:r>
        <w:rPr>
          <w:rFonts w:ascii="Calibri" w:hAnsi="Calibri" w:cs="B Nazanin" w:hint="cs"/>
          <w:sz w:val="20"/>
          <w:rtl/>
          <w:lang w:bidi="ar-SA"/>
        </w:rPr>
        <w:t>ا</w:t>
      </w:r>
      <w:r w:rsidRPr="000D2056">
        <w:rPr>
          <w:rFonts w:ascii="Calibri" w:hAnsi="Calibri" w:cs="B Nazanin"/>
          <w:sz w:val="20"/>
          <w:rtl/>
          <w:lang w:bidi="ar-SA"/>
        </w:rPr>
        <w:t xml:space="preserve">ت علمی با مرتبه حداقل دانشیاری متخصص در </w:t>
      </w:r>
      <w:r>
        <w:rPr>
          <w:rFonts w:ascii="Calibri" w:hAnsi="Calibri" w:cs="B Nazanin" w:hint="cs"/>
          <w:sz w:val="20"/>
          <w:rtl/>
          <w:lang w:bidi="ar-SA"/>
        </w:rPr>
        <w:t xml:space="preserve">همان </w:t>
      </w:r>
      <w:r w:rsidRPr="000D2056">
        <w:rPr>
          <w:rFonts w:ascii="Calibri" w:hAnsi="Calibri" w:cs="B Nazanin"/>
          <w:sz w:val="20"/>
          <w:rtl/>
          <w:lang w:bidi="ar-SA"/>
        </w:rPr>
        <w:t>رشته</w:t>
      </w:r>
      <w:r>
        <w:rPr>
          <w:rFonts w:ascii="Calibri" w:hAnsi="Calibri" w:cs="B Nazanin" w:hint="cs"/>
          <w:sz w:val="20"/>
          <w:rtl/>
          <w:lang w:bidi="ar-SA"/>
        </w:rPr>
        <w:t xml:space="preserve">. 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:rsidR="00C46D12" w:rsidRPr="000D2056" w:rsidRDefault="0008166B" w:rsidP="005052B1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val="fa-IR" w:bidi="fa-IR"/>
        </w:rPr>
        <w:t xml:space="preserve">متقاضی 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در صورت پذیرش، متعهد به اشتغال تمام وقت در دوره پسادکتری </w:t>
      </w:r>
      <w:r w:rsidR="005052B1">
        <w:rPr>
          <w:rFonts w:ascii="Calibri" w:hAnsi="Calibri" w:cs="B Nazanin" w:hint="cs"/>
          <w:sz w:val="20"/>
          <w:rtl/>
          <w:lang w:val="fa-IR" w:bidi="fa-IR"/>
        </w:rPr>
        <w:t xml:space="preserve">خواهد بود. 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 </w:t>
      </w:r>
    </w:p>
    <w:p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متقاضی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در صورت پذیرش</w:t>
      </w:r>
      <w:r w:rsidRPr="000D2056">
        <w:rPr>
          <w:rFonts w:ascii="Calibri" w:hAnsi="Calibri" w:cs="B Nazanin"/>
          <w:sz w:val="20"/>
          <w:rtl/>
          <w:lang w:bidi="ar-SA"/>
        </w:rPr>
        <w:t xml:space="preserve">، نباید پژوهشگر پسادکتری همزمان تحت حمایت سازمان، موسسه یا دانشگاهی 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دیگر </w:t>
      </w:r>
      <w:r w:rsidRPr="000D2056">
        <w:rPr>
          <w:rFonts w:ascii="Calibri" w:hAnsi="Calibri" w:cs="B Nazanin"/>
          <w:sz w:val="20"/>
          <w:rtl/>
          <w:lang w:bidi="ar-SA"/>
        </w:rPr>
        <w:t>باشد</w:t>
      </w:r>
      <w:r w:rsidRPr="000D2056">
        <w:rPr>
          <w:rFonts w:ascii="Calibri" w:hAnsi="Calibri" w:cs="B Nazanin"/>
          <w:sz w:val="20"/>
          <w:rtl/>
          <w:lang w:val="ar-SA" w:bidi="ar-SA"/>
        </w:rPr>
        <w:t>.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:rsidR="005052B1" w:rsidRPr="00436227" w:rsidRDefault="005E66E5" w:rsidP="000378E1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rtl/>
          <w:lang w:bidi="fa-IR"/>
        </w:rPr>
      </w:pPr>
      <w:r w:rsidRPr="00436227">
        <w:rPr>
          <w:rFonts w:ascii="Calibri" w:hAnsi="Calibri" w:cs="B Nazanin"/>
          <w:sz w:val="20"/>
          <w:rtl/>
          <w:lang w:bidi="ar-SA"/>
        </w:rPr>
        <w:t xml:space="preserve">صلاحیت عمومی و عدم منع قانونی برای </w:t>
      </w:r>
      <w:r w:rsidRPr="00436227">
        <w:rPr>
          <w:rFonts w:ascii="Calibri" w:hAnsi="Calibri" w:cs="B Nazanin" w:hint="cs"/>
          <w:sz w:val="20"/>
          <w:rtl/>
          <w:lang w:bidi="ar-SA"/>
        </w:rPr>
        <w:t xml:space="preserve">پژوهش تمام وقت و </w:t>
      </w:r>
      <w:r w:rsidRPr="00436227">
        <w:rPr>
          <w:rFonts w:ascii="Calibri" w:hAnsi="Calibri" w:cs="B Nazanin"/>
          <w:sz w:val="20"/>
          <w:rtl/>
          <w:lang w:bidi="ar-SA"/>
        </w:rPr>
        <w:t>عقد قرارداد پژوهشی</w:t>
      </w:r>
      <w:r w:rsidRPr="00436227">
        <w:rPr>
          <w:rFonts w:ascii="Calibri" w:hAnsi="Calibri" w:cs="B Nazanin" w:hint="cs"/>
          <w:sz w:val="20"/>
          <w:rtl/>
          <w:lang w:bidi="ar-SA"/>
        </w:rPr>
        <w:t xml:space="preserve">. </w:t>
      </w:r>
    </w:p>
    <w:sectPr w:rsidR="005052B1" w:rsidRPr="00436227" w:rsidSect="00436227">
      <w:pgSz w:w="12240" w:h="15840"/>
      <w:pgMar w:top="1152" w:right="1440" w:bottom="81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098"/>
    <w:multiLevelType w:val="hybridMultilevel"/>
    <w:tmpl w:val="3F62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E07"/>
    <w:multiLevelType w:val="hybridMultilevel"/>
    <w:tmpl w:val="F44A7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A411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6FE"/>
    <w:multiLevelType w:val="multilevel"/>
    <w:tmpl w:val="5E1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F10EE"/>
    <w:multiLevelType w:val="hybridMultilevel"/>
    <w:tmpl w:val="80A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63AB"/>
    <w:multiLevelType w:val="hybridMultilevel"/>
    <w:tmpl w:val="AB84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01A76"/>
    <w:multiLevelType w:val="hybridMultilevel"/>
    <w:tmpl w:val="96B6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4823"/>
    <w:multiLevelType w:val="multilevel"/>
    <w:tmpl w:val="54FA6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E37CE0"/>
    <w:multiLevelType w:val="multilevel"/>
    <w:tmpl w:val="E124C8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566BDA"/>
    <w:multiLevelType w:val="hybridMultilevel"/>
    <w:tmpl w:val="D1F0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245CE"/>
    <w:multiLevelType w:val="hybridMultilevel"/>
    <w:tmpl w:val="4BFA1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9"/>
    <w:rsid w:val="0008166B"/>
    <w:rsid w:val="00096278"/>
    <w:rsid w:val="000D2056"/>
    <w:rsid w:val="000D7178"/>
    <w:rsid w:val="00123066"/>
    <w:rsid w:val="00185960"/>
    <w:rsid w:val="00336F37"/>
    <w:rsid w:val="00352343"/>
    <w:rsid w:val="00391998"/>
    <w:rsid w:val="003C0272"/>
    <w:rsid w:val="00436227"/>
    <w:rsid w:val="004B0299"/>
    <w:rsid w:val="004D3566"/>
    <w:rsid w:val="005052B1"/>
    <w:rsid w:val="005C644E"/>
    <w:rsid w:val="005E66E5"/>
    <w:rsid w:val="005F6278"/>
    <w:rsid w:val="0082067F"/>
    <w:rsid w:val="00831C26"/>
    <w:rsid w:val="008E5646"/>
    <w:rsid w:val="00912C7F"/>
    <w:rsid w:val="00946107"/>
    <w:rsid w:val="00A22B19"/>
    <w:rsid w:val="00A53453"/>
    <w:rsid w:val="00A53D3E"/>
    <w:rsid w:val="00A7274D"/>
    <w:rsid w:val="00AE6964"/>
    <w:rsid w:val="00B874F8"/>
    <w:rsid w:val="00BC2128"/>
    <w:rsid w:val="00BC3F04"/>
    <w:rsid w:val="00BF60A9"/>
    <w:rsid w:val="00C34D3B"/>
    <w:rsid w:val="00C46D12"/>
    <w:rsid w:val="00CA0C48"/>
    <w:rsid w:val="00CB2102"/>
    <w:rsid w:val="00CF2534"/>
    <w:rsid w:val="00D1724E"/>
    <w:rsid w:val="00E32905"/>
    <w:rsid w:val="00E7774F"/>
    <w:rsid w:val="00EC0A89"/>
    <w:rsid w:val="00F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83565CC-81CB-4F2A-BA6E-D6F526E5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Strong">
    <w:name w:val="Strong"/>
    <w:basedOn w:val="DefaultParagraphFont"/>
    <w:uiPriority w:val="22"/>
    <w:qFormat/>
    <w:rsid w:val="00BB7A68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779F6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A342A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3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3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Saramadan4</dc:creator>
  <cp:lastModifiedBy>HF</cp:lastModifiedBy>
  <cp:revision>2</cp:revision>
  <cp:lastPrinted>2023-02-18T14:49:00Z</cp:lastPrinted>
  <dcterms:created xsi:type="dcterms:W3CDTF">2023-03-12T10:57:00Z</dcterms:created>
  <dcterms:modified xsi:type="dcterms:W3CDTF">2023-03-12T10:57:00Z</dcterms:modified>
  <dc:language>en-US</dc:language>
</cp:coreProperties>
</file>